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7A" w:rsidRDefault="00653A7A" w:rsidP="00653A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proofErr w:type="gramStart"/>
      <w:r w:rsidRPr="00443A0F">
        <w:rPr>
          <w:rFonts w:ascii="Arial" w:hAnsi="Arial" w:cs="Arial"/>
          <w:sz w:val="20"/>
          <w:szCs w:val="20"/>
        </w:rPr>
        <w:t>Provides</w:t>
      </w:r>
      <w:r>
        <w:rPr>
          <w:rFonts w:ascii="Arial" w:hAnsi="Arial" w:cs="Arial"/>
          <w:sz w:val="20"/>
          <w:szCs w:val="20"/>
        </w:rPr>
        <w:t xml:space="preserve"> continuous monitoring of dryer d</w:t>
      </w:r>
      <w:r w:rsidRPr="00443A0F">
        <w:rPr>
          <w:rFonts w:ascii="Arial" w:hAnsi="Arial" w:cs="Arial"/>
          <w:sz w:val="20"/>
          <w:szCs w:val="20"/>
        </w:rPr>
        <w:t>ischarge air</w:t>
      </w:r>
      <w:r>
        <w:rPr>
          <w:rFonts w:ascii="Arial" w:hAnsi="Arial" w:cs="Arial"/>
          <w:sz w:val="20"/>
          <w:szCs w:val="20"/>
        </w:rPr>
        <w:t xml:space="preserve"> </w:t>
      </w:r>
      <w:r w:rsidRPr="00443A0F">
        <w:rPr>
          <w:rFonts w:ascii="Arial" w:hAnsi="Arial" w:cs="Arial"/>
          <w:sz w:val="20"/>
          <w:szCs w:val="20"/>
        </w:rPr>
        <w:t>temperature.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Pr="00443A0F">
        <w:rPr>
          <w:rFonts w:ascii="Arial" w:hAnsi="Arial" w:cs="Arial"/>
          <w:sz w:val="20"/>
          <w:szCs w:val="20"/>
        </w:rPr>
        <w:t xml:space="preserve">Should </w:t>
      </w:r>
      <w:r>
        <w:rPr>
          <w:rFonts w:ascii="Arial" w:hAnsi="Arial" w:cs="Arial"/>
          <w:sz w:val="20"/>
          <w:szCs w:val="20"/>
        </w:rPr>
        <w:t xml:space="preserve">a </w:t>
      </w:r>
      <w:r w:rsidRPr="00443A0F">
        <w:rPr>
          <w:rFonts w:ascii="Arial" w:hAnsi="Arial" w:cs="Arial"/>
          <w:sz w:val="20"/>
          <w:szCs w:val="20"/>
        </w:rPr>
        <w:t>high outlet</w:t>
      </w:r>
      <w:r>
        <w:rPr>
          <w:rFonts w:ascii="Arial" w:hAnsi="Arial" w:cs="Arial"/>
          <w:sz w:val="20"/>
          <w:szCs w:val="20"/>
        </w:rPr>
        <w:t xml:space="preserve"> temperature </w:t>
      </w:r>
      <w:r w:rsidRPr="00443A0F">
        <w:rPr>
          <w:rFonts w:ascii="Arial" w:hAnsi="Arial" w:cs="Arial"/>
          <w:sz w:val="20"/>
          <w:szCs w:val="20"/>
        </w:rPr>
        <w:t>exist, an alarm is</w:t>
      </w:r>
      <w:r>
        <w:rPr>
          <w:rFonts w:ascii="Arial" w:hAnsi="Arial" w:cs="Arial"/>
          <w:sz w:val="20"/>
          <w:szCs w:val="20"/>
        </w:rPr>
        <w:t xml:space="preserve"> </w:t>
      </w:r>
      <w:r w:rsidRPr="00443A0F">
        <w:rPr>
          <w:rFonts w:ascii="Arial" w:hAnsi="Arial" w:cs="Arial"/>
          <w:sz w:val="20"/>
          <w:szCs w:val="20"/>
        </w:rPr>
        <w:t>activated to alert service personnel of alarm condition.</w:t>
      </w:r>
    </w:p>
    <w:p w:rsidR="00DC4199" w:rsidRPr="007550BD" w:rsidRDefault="00DC4199" w:rsidP="00AE027F"/>
    <w:sectPr w:rsidR="00DC4199" w:rsidRPr="007550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23B73"/>
    <w:multiLevelType w:val="hybridMultilevel"/>
    <w:tmpl w:val="E57C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AC"/>
    <w:rsid w:val="000D766F"/>
    <w:rsid w:val="00136BD3"/>
    <w:rsid w:val="00147DE4"/>
    <w:rsid w:val="00155016"/>
    <w:rsid w:val="00321CEE"/>
    <w:rsid w:val="003A3A23"/>
    <w:rsid w:val="004120C0"/>
    <w:rsid w:val="00587278"/>
    <w:rsid w:val="00653A7A"/>
    <w:rsid w:val="007550BD"/>
    <w:rsid w:val="007C4D40"/>
    <w:rsid w:val="009F2868"/>
    <w:rsid w:val="00A626FE"/>
    <w:rsid w:val="00AC5C34"/>
    <w:rsid w:val="00AE027F"/>
    <w:rsid w:val="00AE24AC"/>
    <w:rsid w:val="00B34CA6"/>
    <w:rsid w:val="00B447FB"/>
    <w:rsid w:val="00BE66E5"/>
    <w:rsid w:val="00C53DED"/>
    <w:rsid w:val="00D62ED7"/>
    <w:rsid w:val="00D93E1A"/>
    <w:rsid w:val="00DC1945"/>
    <w:rsid w:val="00DC4199"/>
    <w:rsid w:val="00EB4007"/>
    <w:rsid w:val="00EC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A7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5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A7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5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Priyanka Arora</cp:lastModifiedBy>
  <cp:revision>2</cp:revision>
  <dcterms:created xsi:type="dcterms:W3CDTF">2014-02-10T13:40:00Z</dcterms:created>
  <dcterms:modified xsi:type="dcterms:W3CDTF">2014-02-10T13:40:00Z</dcterms:modified>
</cp:coreProperties>
</file>